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9"/>
        <w:gridCol w:w="207"/>
        <w:gridCol w:w="1779"/>
        <w:gridCol w:w="142"/>
        <w:gridCol w:w="425"/>
        <w:gridCol w:w="1701"/>
        <w:gridCol w:w="1701"/>
        <w:gridCol w:w="284"/>
        <w:gridCol w:w="271"/>
        <w:gridCol w:w="1967"/>
        <w:gridCol w:w="394"/>
      </w:tblGrid>
      <w:tr w:rsidR="00BA0F1B" w:rsidRPr="00C338E1" w14:paraId="21286DFC" w14:textId="77777777" w:rsidTr="00AE652D">
        <w:trPr>
          <w:trHeight w:val="972"/>
        </w:trPr>
        <w:tc>
          <w:tcPr>
            <w:tcW w:w="21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6DF7" w14:textId="77777777" w:rsidR="00BA0F1B" w:rsidRPr="000C1E65" w:rsidRDefault="00F41AB9" w:rsidP="006074A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1286E59" wp14:editId="21286E5A">
                  <wp:extent cx="1051560" cy="64770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012" cy="649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6DF8" w14:textId="77777777" w:rsidR="00BA0F1B" w:rsidRPr="00AE652D" w:rsidRDefault="00BA0F1B" w:rsidP="00AE652D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AE652D">
              <w:rPr>
                <w:rFonts w:ascii="Arial" w:hAnsi="Arial" w:cs="Arial"/>
                <w:b/>
                <w:bCs/>
                <w:caps/>
                <w:lang w:eastAsia="pt-BR"/>
              </w:rPr>
              <w:t>ALTERAÇÃO de CONTRIBUIÇÃO</w:t>
            </w:r>
          </w:p>
          <w:p w14:paraId="21286DF9" w14:textId="77777777" w:rsidR="00F41AB9" w:rsidRPr="00C23C44" w:rsidRDefault="00F41AB9" w:rsidP="00F41AB9">
            <w:pPr>
              <w:ind w:left="-108" w:right="-108"/>
              <w:jc w:val="center"/>
              <w:rPr>
                <w:rFonts w:ascii="Arial" w:hAnsi="Arial" w:cs="Arial"/>
                <w:bCs/>
                <w:cap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Cs/>
                <w:caps/>
                <w:color w:val="808080"/>
                <w:sz w:val="18"/>
                <w:szCs w:val="18"/>
              </w:rPr>
              <w:t>PLANO DE APOSENTADORIA ACRICELPREV</w:t>
            </w:r>
          </w:p>
          <w:p w14:paraId="21286DFA" w14:textId="77777777" w:rsidR="00BA0F1B" w:rsidRPr="00C338E1" w:rsidRDefault="00F41AB9" w:rsidP="00F41AB9">
            <w:pPr>
              <w:pStyle w:val="Cabealho"/>
              <w:jc w:val="center"/>
              <w:rPr>
                <w:rFonts w:ascii="Calibri" w:hAnsi="Calibri" w:cs="Calibri"/>
                <w:b/>
                <w:bCs/>
                <w:caps/>
                <w:sz w:val="28"/>
                <w:szCs w:val="28"/>
                <w:lang w:val="pt-BR"/>
              </w:rPr>
            </w:pPr>
            <w:r w:rsidRPr="00760CF9">
              <w:rPr>
                <w:rFonts w:ascii="Arial" w:hAnsi="Arial" w:cs="Arial"/>
                <w:bCs/>
                <w:caps/>
                <w:color w:val="808080"/>
                <w:sz w:val="18"/>
                <w:szCs w:val="18"/>
                <w:lang w:val="pt-BR" w:eastAsia="pt-BR"/>
              </w:rPr>
              <w:t>2011.0004-83</w:t>
            </w:r>
          </w:p>
        </w:tc>
        <w:tc>
          <w:tcPr>
            <w:tcW w:w="263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286DFB" w14:textId="77777777" w:rsidR="00BA0F1B" w:rsidRPr="000C1E65" w:rsidRDefault="00FE6C7F" w:rsidP="00591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1286E5B" wp14:editId="21286E5C">
                  <wp:extent cx="1095373" cy="468477"/>
                  <wp:effectExtent l="0" t="0" r="0" b="8255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3" cy="468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4AA" w:rsidRPr="00C338E1" w14:paraId="21286E01" w14:textId="77777777" w:rsidTr="00AE652D">
        <w:tc>
          <w:tcPr>
            <w:tcW w:w="8168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6DFD" w14:textId="77777777" w:rsidR="003D24AA" w:rsidRDefault="00AB0159" w:rsidP="005210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Instituidor</w:t>
            </w:r>
          </w:p>
          <w:p w14:paraId="21286DFE" w14:textId="77777777" w:rsidR="003D24AA" w:rsidRPr="00C23C44" w:rsidRDefault="003D24AA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286DFF" w14:textId="77777777" w:rsidR="003D24AA" w:rsidRPr="00C23C44" w:rsidRDefault="003D24AA" w:rsidP="003D24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Matricula no Plano</w:t>
            </w:r>
          </w:p>
          <w:p w14:paraId="21286E00" w14:textId="77777777" w:rsidR="003D24AA" w:rsidRPr="00C23C44" w:rsidRDefault="003D24AA" w:rsidP="003D24AA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D24AA" w:rsidRPr="00C338E1" w14:paraId="21286E06" w14:textId="77777777" w:rsidTr="003D24AA">
        <w:tc>
          <w:tcPr>
            <w:tcW w:w="8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6E02" w14:textId="77777777" w:rsidR="003D24AA" w:rsidRDefault="003D24AA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Nome Completo do Participante</w:t>
            </w:r>
            <w:proofErr w:type="gramStart"/>
            <w:r w:rsidRPr="00C23C44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C23C44">
              <w:rPr>
                <w:rFonts w:ascii="Arial" w:hAnsi="Arial" w:cs="Arial"/>
                <w:sz w:val="18"/>
                <w:szCs w:val="18"/>
              </w:rPr>
              <w:t>(sem abreviações)</w:t>
            </w:r>
          </w:p>
          <w:p w14:paraId="21286E03" w14:textId="77777777" w:rsidR="003D24AA" w:rsidRPr="00C23C44" w:rsidRDefault="003D24AA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286E04" w14:textId="77777777" w:rsidR="003D24AA" w:rsidRDefault="003D24AA" w:rsidP="005210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</w:t>
            </w:r>
          </w:p>
          <w:p w14:paraId="21286E05" w14:textId="77777777" w:rsidR="003D24AA" w:rsidRPr="00C23C44" w:rsidRDefault="003D24AA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D24AA" w:rsidRPr="00C23C44" w14:paraId="21286E0D" w14:textId="77777777" w:rsidTr="003D24AA">
        <w:tblPrEx>
          <w:tblBorders>
            <w:top w:val="single" w:sz="12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94" w:type="dxa"/>
        </w:trPr>
        <w:tc>
          <w:tcPr>
            <w:tcW w:w="1929" w:type="dxa"/>
            <w:shd w:val="clear" w:color="auto" w:fill="auto"/>
          </w:tcPr>
          <w:p w14:paraId="21286E07" w14:textId="77777777" w:rsidR="003D24AA" w:rsidRPr="00C23C44" w:rsidRDefault="003D24AA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CEP</w:t>
            </w:r>
          </w:p>
          <w:p w14:paraId="21286E08" w14:textId="77777777" w:rsidR="003D24AA" w:rsidRPr="00C23C44" w:rsidRDefault="003D24AA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10" w:type="dxa"/>
            <w:gridSpan w:val="8"/>
            <w:shd w:val="clear" w:color="auto" w:fill="auto"/>
          </w:tcPr>
          <w:p w14:paraId="21286E09" w14:textId="77777777" w:rsidR="003D24AA" w:rsidRPr="00C23C44" w:rsidRDefault="003D24AA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Endereço (Logradouro)</w:t>
            </w:r>
          </w:p>
          <w:p w14:paraId="21286E0A" w14:textId="77777777" w:rsidR="003D24AA" w:rsidRPr="00C23C44" w:rsidRDefault="003D24AA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auto"/>
          </w:tcPr>
          <w:p w14:paraId="21286E0B" w14:textId="77777777" w:rsidR="003D24AA" w:rsidRPr="00C23C44" w:rsidRDefault="003D24AA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Número</w:t>
            </w:r>
          </w:p>
          <w:p w14:paraId="21286E0C" w14:textId="77777777" w:rsidR="003D24AA" w:rsidRPr="00C23C44" w:rsidRDefault="003D24AA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D24AA" w:rsidRPr="00C23C44" w14:paraId="21286E18" w14:textId="77777777" w:rsidTr="003D24AA">
        <w:tblPrEx>
          <w:tblBorders>
            <w:top w:val="single" w:sz="12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94" w:type="dxa"/>
          <w:trHeight w:val="584"/>
        </w:trPr>
        <w:tc>
          <w:tcPr>
            <w:tcW w:w="1929" w:type="dxa"/>
            <w:shd w:val="clear" w:color="auto" w:fill="auto"/>
          </w:tcPr>
          <w:p w14:paraId="21286E0E" w14:textId="77777777" w:rsidR="003D24AA" w:rsidRPr="00C23C44" w:rsidRDefault="003D24AA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Complemento</w:t>
            </w:r>
          </w:p>
          <w:p w14:paraId="21286E0F" w14:textId="77777777" w:rsidR="003D24AA" w:rsidRPr="00C23C44" w:rsidRDefault="003D24AA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gridSpan w:val="2"/>
            <w:shd w:val="clear" w:color="auto" w:fill="auto"/>
          </w:tcPr>
          <w:p w14:paraId="21286E10" w14:textId="77777777" w:rsidR="003D24AA" w:rsidRPr="00C23C44" w:rsidRDefault="003D24AA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País</w:t>
            </w:r>
          </w:p>
          <w:p w14:paraId="21286E11" w14:textId="77777777" w:rsidR="003D24AA" w:rsidRPr="00C23C44" w:rsidRDefault="003D24AA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1286E12" w14:textId="77777777" w:rsidR="003D24AA" w:rsidRPr="00C23C44" w:rsidRDefault="003D24AA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UF</w:t>
            </w:r>
          </w:p>
          <w:p w14:paraId="21286E13" w14:textId="77777777" w:rsidR="003D24AA" w:rsidRPr="00C23C44" w:rsidRDefault="003D24AA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1286E14" w14:textId="77777777" w:rsidR="003D24AA" w:rsidRPr="00C23C44" w:rsidRDefault="003D24AA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Município</w:t>
            </w:r>
          </w:p>
          <w:p w14:paraId="21286E15" w14:textId="77777777" w:rsidR="003D24AA" w:rsidRPr="00C23C44" w:rsidRDefault="003D24AA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2" w:type="dxa"/>
            <w:gridSpan w:val="3"/>
            <w:shd w:val="clear" w:color="auto" w:fill="auto"/>
          </w:tcPr>
          <w:p w14:paraId="21286E16" w14:textId="77777777" w:rsidR="003D24AA" w:rsidRPr="00C23C44" w:rsidRDefault="003D24AA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Bairro</w:t>
            </w:r>
          </w:p>
          <w:p w14:paraId="21286E17" w14:textId="77777777" w:rsidR="003D24AA" w:rsidRPr="00C23C44" w:rsidRDefault="003D24AA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D24AA" w:rsidRPr="00C23C44" w14:paraId="21286E21" w14:textId="77777777" w:rsidTr="003D24AA">
        <w:tblPrEx>
          <w:tblBorders>
            <w:top w:val="single" w:sz="12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94" w:type="dxa"/>
        </w:trPr>
        <w:tc>
          <w:tcPr>
            <w:tcW w:w="1929" w:type="dxa"/>
            <w:shd w:val="clear" w:color="auto" w:fill="auto"/>
          </w:tcPr>
          <w:p w14:paraId="21286E19" w14:textId="77777777" w:rsidR="003D24AA" w:rsidRPr="00C23C44" w:rsidRDefault="003D24AA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Telefone Comercial</w:t>
            </w:r>
          </w:p>
          <w:p w14:paraId="21286E1A" w14:textId="77777777" w:rsidR="003D24AA" w:rsidRPr="00C23C44" w:rsidRDefault="003D24AA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(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23C4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8" w:type="dxa"/>
            <w:gridSpan w:val="3"/>
            <w:shd w:val="clear" w:color="auto" w:fill="auto"/>
          </w:tcPr>
          <w:p w14:paraId="21286E1B" w14:textId="77777777" w:rsidR="003D24AA" w:rsidRPr="00C23C44" w:rsidRDefault="003D24AA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Telefone Celular</w:t>
            </w:r>
          </w:p>
          <w:p w14:paraId="21286E1C" w14:textId="77777777" w:rsidR="003D24AA" w:rsidRPr="00C23C44" w:rsidRDefault="003D24AA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(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23C4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1286E1D" w14:textId="77777777" w:rsidR="003D24AA" w:rsidRPr="00C23C44" w:rsidRDefault="003D24AA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Telefone Residencial</w:t>
            </w:r>
          </w:p>
          <w:p w14:paraId="21286E1E" w14:textId="77777777" w:rsidR="003D24AA" w:rsidRPr="00C23C44" w:rsidRDefault="003D24AA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(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23C4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23" w:type="dxa"/>
            <w:gridSpan w:val="4"/>
            <w:shd w:val="clear" w:color="auto" w:fill="auto"/>
          </w:tcPr>
          <w:p w14:paraId="21286E1F" w14:textId="77777777" w:rsidR="003D24AA" w:rsidRPr="00C23C44" w:rsidRDefault="003D24AA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21286E20" w14:textId="77777777" w:rsidR="003D24AA" w:rsidRPr="00C23C44" w:rsidRDefault="003D24AA" w:rsidP="005210E9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E6C7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484B" w:rsidRPr="003D24AA" w14:paraId="21286E42" w14:textId="77777777" w:rsidTr="00D908BF">
        <w:trPr>
          <w:trHeight w:val="3550"/>
        </w:trPr>
        <w:tc>
          <w:tcPr>
            <w:tcW w:w="10800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286E22" w14:textId="77777777" w:rsidR="00BA0F1B" w:rsidRPr="003D24AA" w:rsidRDefault="00BA0F1B" w:rsidP="00BA0F1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24AA">
              <w:rPr>
                <w:rFonts w:ascii="Arial" w:hAnsi="Arial" w:cs="Arial"/>
                <w:sz w:val="18"/>
                <w:szCs w:val="18"/>
              </w:rPr>
              <w:t xml:space="preserve">Declaro, para fins de participação no </w:t>
            </w:r>
            <w:r w:rsidR="00F41A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Plano de Aposentadoria </w:t>
            </w:r>
            <w:proofErr w:type="gramStart"/>
            <w:r w:rsidR="00F41AB9">
              <w:rPr>
                <w:rFonts w:ascii="Arial" w:hAnsi="Arial" w:cs="Arial"/>
                <w:b/>
                <w:bCs/>
                <w:sz w:val="18"/>
                <w:szCs w:val="18"/>
              </w:rPr>
              <w:t>AcricelPrev</w:t>
            </w:r>
            <w:proofErr w:type="gramEnd"/>
            <w:r w:rsidRPr="003D24AA">
              <w:rPr>
                <w:rFonts w:ascii="Arial" w:hAnsi="Arial" w:cs="Arial"/>
                <w:sz w:val="18"/>
                <w:szCs w:val="18"/>
              </w:rPr>
              <w:t xml:space="preserve">, ter pleno conhecimento das normas estatutárias e regulamentares aplicáveis e, de acordo com o Regulamento do Plano, </w:t>
            </w:r>
            <w:r w:rsidR="00AB0159">
              <w:rPr>
                <w:rFonts w:ascii="Arial" w:hAnsi="Arial" w:cs="Arial"/>
                <w:sz w:val="18"/>
                <w:szCs w:val="18"/>
              </w:rPr>
              <w:t>solicito ao MultiBRA Instituidor – Fundo Múltiplo</w:t>
            </w:r>
            <w:r w:rsidRPr="003D24AA">
              <w:rPr>
                <w:rFonts w:ascii="Arial" w:hAnsi="Arial" w:cs="Arial"/>
                <w:sz w:val="18"/>
                <w:szCs w:val="18"/>
              </w:rPr>
              <w:t>:</w:t>
            </w:r>
          </w:p>
          <w:tbl>
            <w:tblPr>
              <w:tblStyle w:val="Tabelacomgrade"/>
              <w:tblW w:w="10181" w:type="dxa"/>
              <w:tblLayout w:type="fixed"/>
              <w:tblLook w:val="04A0" w:firstRow="1" w:lastRow="0" w:firstColumn="1" w:lastColumn="0" w:noHBand="0" w:noVBand="1"/>
            </w:tblPr>
            <w:tblGrid>
              <w:gridCol w:w="2101"/>
              <w:gridCol w:w="1155"/>
              <w:gridCol w:w="6925"/>
            </w:tblGrid>
            <w:tr w:rsidR="00F41AB9" w:rsidRPr="000C1CA5" w14:paraId="21286E26" w14:textId="77777777" w:rsidTr="00A21B68">
              <w:tc>
                <w:tcPr>
                  <w:tcW w:w="2101" w:type="dxa"/>
                  <w:shd w:val="clear" w:color="auto" w:fill="D9D9D9" w:themeFill="background1" w:themeFillShade="D9"/>
                  <w:vAlign w:val="center"/>
                </w:tcPr>
                <w:p w14:paraId="21286E23" w14:textId="77777777" w:rsidR="00F41AB9" w:rsidRPr="000C1CA5" w:rsidRDefault="00F41AB9" w:rsidP="00A21B68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C1CA5">
                    <w:rPr>
                      <w:rFonts w:ascii="Arial" w:hAnsi="Arial" w:cs="Arial"/>
                      <w:b/>
                      <w:sz w:val="18"/>
                      <w:szCs w:val="18"/>
                    </w:rPr>
                    <w:t>Tipo de Contribuição</w:t>
                  </w:r>
                </w:p>
              </w:tc>
              <w:tc>
                <w:tcPr>
                  <w:tcW w:w="1155" w:type="dxa"/>
                  <w:shd w:val="clear" w:color="auto" w:fill="D9D9D9" w:themeFill="background1" w:themeFillShade="D9"/>
                  <w:vAlign w:val="center"/>
                </w:tcPr>
                <w:p w14:paraId="21286E24" w14:textId="77777777" w:rsidR="00F41AB9" w:rsidRPr="000C1CA5" w:rsidRDefault="00F41AB9" w:rsidP="00A21B68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Valor</w:t>
                  </w:r>
                  <w:r w:rsidRPr="000C1CA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Desejado</w:t>
                  </w:r>
                </w:p>
              </w:tc>
              <w:tc>
                <w:tcPr>
                  <w:tcW w:w="6925" w:type="dxa"/>
                  <w:shd w:val="clear" w:color="auto" w:fill="D9D9D9" w:themeFill="background1" w:themeFillShade="D9"/>
                  <w:vAlign w:val="center"/>
                </w:tcPr>
                <w:p w14:paraId="21286E25" w14:textId="77777777" w:rsidR="00F41AB9" w:rsidRPr="000C1CA5" w:rsidRDefault="00F41AB9" w:rsidP="00A21B68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C1CA5">
                    <w:rPr>
                      <w:rFonts w:ascii="Arial" w:hAnsi="Arial" w:cs="Arial"/>
                      <w:b/>
                      <w:sz w:val="18"/>
                      <w:szCs w:val="18"/>
                    </w:rPr>
                    <w:t>Definição</w:t>
                  </w:r>
                </w:p>
              </w:tc>
            </w:tr>
            <w:tr w:rsidR="00F41AB9" w:rsidRPr="00AD735C" w14:paraId="21286E2B" w14:textId="77777777" w:rsidTr="00A21B68">
              <w:trPr>
                <w:trHeight w:val="403"/>
              </w:trPr>
              <w:tc>
                <w:tcPr>
                  <w:tcW w:w="2101" w:type="dxa"/>
                  <w:vAlign w:val="center"/>
                </w:tcPr>
                <w:p w14:paraId="21286E27" w14:textId="77777777" w:rsidR="00F41AB9" w:rsidRPr="000C1CA5" w:rsidRDefault="00F41AB9" w:rsidP="00A21B68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C1CA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CA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D96CD1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D96CD1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0C1CA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Pr="000C1CA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Normal</w:t>
                  </w:r>
                </w:p>
              </w:tc>
              <w:tc>
                <w:tcPr>
                  <w:tcW w:w="1155" w:type="dxa"/>
                  <w:vAlign w:val="center"/>
                </w:tcPr>
                <w:p w14:paraId="21286E28" w14:textId="77777777" w:rsidR="00F41AB9" w:rsidRPr="00604FAB" w:rsidRDefault="00F41AB9" w:rsidP="00A21B68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0CF9">
                    <w:rPr>
                      <w:rFonts w:ascii="Arial" w:hAnsi="Arial" w:cs="Arial"/>
                      <w:sz w:val="18"/>
                      <w:szCs w:val="18"/>
                    </w:rPr>
                    <w:t>R$</w:t>
                  </w:r>
                  <w:r w:rsidRPr="00806FD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806FD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06FD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806FD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FE6C7F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FE6C7F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FE6C7F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FE6C7F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FE6C7F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806FD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925" w:type="dxa"/>
                </w:tcPr>
                <w:p w14:paraId="21286E29" w14:textId="77777777" w:rsidR="00F41AB9" w:rsidRDefault="00F41AB9" w:rsidP="00A21B68">
                  <w:pPr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0CF9">
                    <w:rPr>
                      <w:rFonts w:ascii="Arial" w:hAnsi="Arial" w:cs="Arial"/>
                      <w:sz w:val="18"/>
                      <w:szCs w:val="18"/>
                    </w:rPr>
                    <w:t>Facultativa, de periodicidade mensal, de valor livremente escolhido, observado o mínimo de R$ 50,00 (cinquenta reais).</w:t>
                  </w:r>
                </w:p>
                <w:p w14:paraId="21286E2A" w14:textId="77777777" w:rsidR="00F41AB9" w:rsidRPr="00AD735C" w:rsidRDefault="00F41AB9" w:rsidP="00A21B68">
                  <w:pPr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0CF9">
                    <w:rPr>
                      <w:rFonts w:ascii="Arial" w:hAnsi="Arial" w:cs="Arial"/>
                      <w:sz w:val="18"/>
                      <w:szCs w:val="18"/>
                    </w:rPr>
                    <w:t>O valor mínimo da Contribuição Normal será atualizado anualmente, a partir de dezembro de 2015, de acordo com a variação do INPC/IBGE.</w:t>
                  </w:r>
                </w:p>
              </w:tc>
            </w:tr>
            <w:tr w:rsidR="00F41AB9" w:rsidRPr="00604FAB" w14:paraId="21286E2F" w14:textId="77777777" w:rsidTr="00A21B68">
              <w:trPr>
                <w:trHeight w:val="349"/>
              </w:trPr>
              <w:tc>
                <w:tcPr>
                  <w:tcW w:w="2101" w:type="dxa"/>
                  <w:vAlign w:val="center"/>
                </w:tcPr>
                <w:p w14:paraId="21286E2C" w14:textId="77777777" w:rsidR="00F41AB9" w:rsidRPr="000C1CA5" w:rsidRDefault="00F41AB9" w:rsidP="00A21B68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C1CA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CA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D96CD1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D96CD1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0C1CA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Pr="000C1CA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Extraordinária</w:t>
                  </w:r>
                </w:p>
              </w:tc>
              <w:tc>
                <w:tcPr>
                  <w:tcW w:w="1155" w:type="dxa"/>
                  <w:vAlign w:val="center"/>
                </w:tcPr>
                <w:p w14:paraId="21286E2D" w14:textId="77777777" w:rsidR="00F41AB9" w:rsidRPr="00604FAB" w:rsidRDefault="00F41AB9" w:rsidP="00A21B68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0CF9">
                    <w:rPr>
                      <w:rFonts w:ascii="Arial" w:hAnsi="Arial" w:cs="Arial"/>
                      <w:sz w:val="18"/>
                      <w:szCs w:val="18"/>
                    </w:rPr>
                    <w:t>R$</w:t>
                  </w:r>
                  <w:r w:rsidRPr="00806FD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806FD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06FD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806FD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FE6C7F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FE6C7F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FE6C7F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FE6C7F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FE6C7F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806FD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925" w:type="dxa"/>
                  <w:vAlign w:val="center"/>
                </w:tcPr>
                <w:p w14:paraId="21286E2E" w14:textId="77777777" w:rsidR="00F41AB9" w:rsidRPr="00604FAB" w:rsidRDefault="00F41AB9" w:rsidP="00A21B68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1F35">
                    <w:rPr>
                      <w:rFonts w:ascii="Arial" w:hAnsi="Arial" w:cs="Arial"/>
                      <w:sz w:val="18"/>
                      <w:szCs w:val="18"/>
                    </w:rPr>
                    <w:t>Facultativa, de valor livremente escolhido.</w:t>
                  </w:r>
                </w:p>
              </w:tc>
            </w:tr>
            <w:tr w:rsidR="00F41AB9" w:rsidRPr="00604FAB" w14:paraId="21286E33" w14:textId="77777777" w:rsidTr="00A21B68">
              <w:trPr>
                <w:trHeight w:val="395"/>
              </w:trPr>
              <w:tc>
                <w:tcPr>
                  <w:tcW w:w="2101" w:type="dxa"/>
                  <w:vAlign w:val="center"/>
                </w:tcPr>
                <w:p w14:paraId="21286E30" w14:textId="77777777" w:rsidR="00F41AB9" w:rsidRPr="000C1CA5" w:rsidRDefault="00F41AB9" w:rsidP="00A21B68">
                  <w:pPr>
                    <w:tabs>
                      <w:tab w:val="left" w:pos="0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C1CA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CA5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D96CD1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="00D96CD1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Pr="000C1CA5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Pr="000C1CA5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Adicional de Risco</w:t>
                  </w:r>
                </w:p>
              </w:tc>
              <w:tc>
                <w:tcPr>
                  <w:tcW w:w="1155" w:type="dxa"/>
                  <w:vAlign w:val="center"/>
                </w:tcPr>
                <w:p w14:paraId="21286E31" w14:textId="77777777" w:rsidR="00F41AB9" w:rsidRPr="00806FD1" w:rsidRDefault="00F41AB9" w:rsidP="00A21B68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 w:rsidRPr="00760CF9">
                    <w:rPr>
                      <w:rFonts w:ascii="Arial" w:hAnsi="Arial" w:cs="Arial"/>
                      <w:sz w:val="18"/>
                      <w:szCs w:val="18"/>
                    </w:rPr>
                    <w:t>R$</w:t>
                  </w:r>
                  <w:r w:rsidRPr="00806FD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806FD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806FD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806FD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FE6C7F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FE6C7F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FE6C7F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FE6C7F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FE6C7F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806FD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6925" w:type="dxa"/>
                </w:tcPr>
                <w:p w14:paraId="21286E32" w14:textId="77777777" w:rsidR="00F41AB9" w:rsidRPr="00604FAB" w:rsidRDefault="00F41AB9" w:rsidP="00A21B68">
                  <w:pPr>
                    <w:tabs>
                      <w:tab w:val="left" w:pos="0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1F35">
                    <w:rPr>
                      <w:rFonts w:ascii="Arial" w:hAnsi="Arial" w:cs="Arial"/>
                      <w:sz w:val="18"/>
                      <w:szCs w:val="18"/>
                    </w:rPr>
                    <w:t>Facultativa, no valor que vier a ser definido pelo Participante e Assistido junto à sociedade seguradora, se for o caso.</w:t>
                  </w:r>
                </w:p>
              </w:tc>
            </w:tr>
          </w:tbl>
          <w:p w14:paraId="21286E34" w14:textId="77777777" w:rsidR="007D4268" w:rsidRDefault="007D4268" w:rsidP="007D426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1286E35" w14:textId="77777777" w:rsidR="00F41AB9" w:rsidRPr="006B19E8" w:rsidRDefault="00F41AB9" w:rsidP="00F41A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19E8">
              <w:rPr>
                <w:rFonts w:ascii="Arial" w:hAnsi="Arial" w:cs="Arial"/>
                <w:sz w:val="18"/>
                <w:szCs w:val="18"/>
              </w:rPr>
              <w:t>É facultado ao Assistido o pagamento de Contribuições Extraordinárias para incremento de suas reservas individuais.</w:t>
            </w:r>
          </w:p>
          <w:p w14:paraId="21286E36" w14:textId="77777777" w:rsidR="00F41AB9" w:rsidRDefault="00F41AB9" w:rsidP="00F41A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19E8">
              <w:rPr>
                <w:rFonts w:ascii="Arial" w:hAnsi="Arial" w:cs="Arial"/>
                <w:sz w:val="18"/>
                <w:szCs w:val="18"/>
              </w:rPr>
              <w:t>As Contribuições Normais serão pagas pelos Participantes até o penúltimo dia útil do mês em referência. A não observância do prazo sujeitará o inadimplente à multa de 2% (dois por cento) sobre o valor da contribuição devida e juros de mora correspondente a 1% (um por cento) ao mês sobre o mesmo valor.</w:t>
            </w:r>
          </w:p>
          <w:p w14:paraId="21286E37" w14:textId="77777777" w:rsidR="00F41AB9" w:rsidRPr="006B19E8" w:rsidRDefault="00F41AB9" w:rsidP="00F41A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286E38" w14:textId="77777777" w:rsidR="00F41AB9" w:rsidRDefault="00F41AB9" w:rsidP="00F41A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19E8">
              <w:rPr>
                <w:rFonts w:ascii="Arial" w:hAnsi="Arial" w:cs="Arial"/>
                <w:sz w:val="18"/>
                <w:szCs w:val="18"/>
              </w:rPr>
              <w:t>A Contribuição Extraordinária será recolhida livremente, no dia do pagamento da Contribuição Normal, incumbindo ao Participante requerer à Entidade de Previdência Gestora a emissão do respectivo boleto bancário.</w:t>
            </w:r>
          </w:p>
          <w:p w14:paraId="21286E39" w14:textId="77777777" w:rsidR="00F41AB9" w:rsidRPr="006B19E8" w:rsidRDefault="00F41AB9" w:rsidP="00F41A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286E3A" w14:textId="77777777" w:rsidR="00F41AB9" w:rsidRPr="006B19E8" w:rsidRDefault="00F41AB9" w:rsidP="00F41A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19E8">
              <w:rPr>
                <w:rFonts w:ascii="Arial" w:hAnsi="Arial" w:cs="Arial"/>
                <w:sz w:val="18"/>
                <w:szCs w:val="18"/>
              </w:rPr>
              <w:t xml:space="preserve">É facultado ao Participante, mediante requerimento escrito dirigido ao à Entidade de Previdência Gestora, suspender por, no máximo, 180 (cento e oitenta) dias, a qualquer momento, o pagamento da Contribuição Normal </w:t>
            </w:r>
            <w:r>
              <w:rPr>
                <w:rFonts w:ascii="Arial" w:hAnsi="Arial" w:cs="Arial"/>
                <w:sz w:val="18"/>
                <w:szCs w:val="18"/>
              </w:rPr>
              <w:t xml:space="preserve">e/ou da Contribuição </w:t>
            </w:r>
            <w:r w:rsidRPr="006B19E8">
              <w:rPr>
                <w:rFonts w:ascii="Arial" w:hAnsi="Arial" w:cs="Arial"/>
                <w:sz w:val="18"/>
                <w:szCs w:val="18"/>
              </w:rPr>
              <w:t>Adicional de Risco, se houver.</w:t>
            </w:r>
          </w:p>
          <w:p w14:paraId="21286E3B" w14:textId="77777777" w:rsidR="00F41AB9" w:rsidRDefault="00F41AB9" w:rsidP="00F41A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19E8">
              <w:rPr>
                <w:rFonts w:ascii="Arial" w:hAnsi="Arial" w:cs="Arial"/>
                <w:sz w:val="18"/>
                <w:szCs w:val="18"/>
              </w:rPr>
              <w:t>A suspensão da Contribuição Adicional de Risco implicará na interrupção da cobertura do seguro por morte e invalidez.</w:t>
            </w:r>
          </w:p>
          <w:p w14:paraId="21286E3C" w14:textId="77777777" w:rsidR="00F41AB9" w:rsidRDefault="00F41AB9" w:rsidP="007D426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1286E3E" w14:textId="77777777" w:rsidR="00F41AB9" w:rsidRDefault="00F41AB9" w:rsidP="007D426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B6F4C0" w14:textId="50540CC4" w:rsidR="005834E8" w:rsidRDefault="005834E8" w:rsidP="005834E8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Informo ainda, para os casos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Contribuição Extraordinári</w:t>
            </w:r>
            <w:r w:rsidR="002A7DE2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, que em cumprimento da Lei nº. 9613,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março de 1998 art. 9º e Instrução PREVIC nº. 18 de 24 de dezembro de 2014, o recurso acima é proveniente de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, devidamente comprovado através dos documentos abaixo listados:</w:t>
            </w:r>
          </w:p>
          <w:p w14:paraId="2DD848FC" w14:textId="77777777" w:rsidR="005834E8" w:rsidRDefault="005834E8" w:rsidP="005834E8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74C037" w14:textId="77777777" w:rsidR="005834E8" w:rsidRDefault="005834E8" w:rsidP="005834E8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Documentos de Comprovação de Origem dos Recursos: </w:t>
            </w:r>
          </w:p>
          <w:p w14:paraId="62FEE18F" w14:textId="77777777" w:rsidR="005834E8" w:rsidRDefault="005834E8" w:rsidP="005834E8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201425" w14:textId="77777777" w:rsidR="005834E8" w:rsidRDefault="005834E8" w:rsidP="005834E8">
            <w:pPr>
              <w:pStyle w:val="PargrafodaLista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4B1D08B" w14:textId="77777777" w:rsidR="005834E8" w:rsidRDefault="005834E8" w:rsidP="005834E8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9A3D10" w14:textId="77777777" w:rsidR="005834E8" w:rsidRDefault="005834E8" w:rsidP="005834E8">
            <w:pPr>
              <w:pStyle w:val="PargrafodaLista"/>
              <w:numPr>
                <w:ilvl w:val="0"/>
                <w:numId w:val="7"/>
              </w:numPr>
              <w:tabs>
                <w:tab w:val="left" w:pos="0"/>
              </w:tabs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>;</w:t>
            </w:r>
          </w:p>
          <w:p w14:paraId="6C255D1C" w14:textId="77777777" w:rsidR="005834E8" w:rsidRDefault="005834E8" w:rsidP="005834E8">
            <w:pPr>
              <w:pStyle w:val="PargrafodaLista"/>
              <w:tabs>
                <w:tab w:val="left" w:pos="0"/>
              </w:tabs>
              <w:jc w:val="both"/>
            </w:pPr>
          </w:p>
          <w:p w14:paraId="7071F441" w14:textId="77777777" w:rsidR="005834E8" w:rsidRDefault="005834E8" w:rsidP="005834E8">
            <w:pPr>
              <w:pStyle w:val="PargrafodaLista"/>
              <w:numPr>
                <w:ilvl w:val="0"/>
                <w:numId w:val="7"/>
              </w:numPr>
              <w:tabs>
                <w:tab w:val="left" w:pos="0"/>
              </w:tabs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>.</w:t>
            </w:r>
          </w:p>
          <w:p w14:paraId="5EB44FD5" w14:textId="77777777" w:rsidR="005834E8" w:rsidRDefault="005834E8" w:rsidP="005834E8">
            <w:pPr>
              <w:pStyle w:val="Corpodetex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*Deverá anexar cópia de RG, CPF, Comprovante de Residência e documentos que comprovem a origem do recurso.</w:t>
            </w:r>
          </w:p>
          <w:p w14:paraId="21286E41" w14:textId="77777777" w:rsidR="007D4268" w:rsidRPr="003D24AA" w:rsidRDefault="007D4268" w:rsidP="007D4268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A04" w:rsidRPr="003D24AA" w14:paraId="21286E57" w14:textId="77777777" w:rsidTr="003D24AA">
        <w:tc>
          <w:tcPr>
            <w:tcW w:w="1080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1286E43" w14:textId="77777777" w:rsidR="00435A04" w:rsidRPr="003D24AA" w:rsidRDefault="00435A04" w:rsidP="004978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286E44" w14:textId="77777777" w:rsidR="00435A04" w:rsidRDefault="00435A04" w:rsidP="00D908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286E45" w14:textId="77777777" w:rsidR="00F41AB9" w:rsidRDefault="00F41AB9" w:rsidP="00D908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286E46" w14:textId="77777777" w:rsidR="00F41AB9" w:rsidRDefault="00F41AB9" w:rsidP="00D908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286E47" w14:textId="77777777" w:rsidR="00F41AB9" w:rsidRDefault="00F41AB9" w:rsidP="00D908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286E48" w14:textId="77777777" w:rsidR="00F41AB9" w:rsidRDefault="00F41AB9" w:rsidP="00D908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286E49" w14:textId="77777777" w:rsidR="00F41AB9" w:rsidRPr="003D24AA" w:rsidRDefault="00F41AB9" w:rsidP="00F41A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286E4A" w14:textId="77777777" w:rsidR="00AB0159" w:rsidRDefault="00AB0159" w:rsidP="00AB0159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D24AA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______________________________              </w:t>
            </w:r>
            <w:r w:rsidRPr="003D24AA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14:paraId="21286E4B" w14:textId="77777777" w:rsidR="007E244F" w:rsidRDefault="007E244F" w:rsidP="007E244F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406">
              <w:rPr>
                <w:rFonts w:ascii="Arial" w:hAnsi="Arial" w:cs="Arial"/>
                <w:sz w:val="18"/>
                <w:szCs w:val="18"/>
              </w:rPr>
              <w:t xml:space="preserve">Local e data                                                   Assinatura do Participante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Assinatura e carimbo do R</w:t>
            </w:r>
            <w:r w:rsidRPr="00755406">
              <w:rPr>
                <w:rFonts w:ascii="Arial" w:hAnsi="Arial" w:cs="Arial"/>
                <w:sz w:val="18"/>
                <w:szCs w:val="18"/>
              </w:rPr>
              <w:t xml:space="preserve">epresentante </w:t>
            </w:r>
          </w:p>
          <w:p w14:paraId="21286E4C" w14:textId="77777777" w:rsidR="007E244F" w:rsidRDefault="007E244F" w:rsidP="007E244F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</w:t>
            </w:r>
            <w:r w:rsidR="004B013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A9643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A3851">
              <w:rPr>
                <w:rFonts w:ascii="Arial" w:hAnsi="Arial" w:cs="Arial"/>
                <w:sz w:val="18"/>
                <w:szCs w:val="18"/>
              </w:rPr>
              <w:t>(Firma Reconhecid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A3851">
              <w:rPr>
                <w:rFonts w:ascii="Arial" w:hAnsi="Arial" w:cs="Arial"/>
                <w:sz w:val="18"/>
                <w:szCs w:val="18"/>
              </w:rPr>
              <w:t xml:space="preserve"> por Autenticidade</w:t>
            </w:r>
            <w:proofErr w:type="gramStart"/>
            <w:r w:rsidRPr="007A3851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7A38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A96432">
              <w:rPr>
                <w:rFonts w:ascii="Arial" w:hAnsi="Arial" w:cs="Arial"/>
                <w:sz w:val="18"/>
                <w:szCs w:val="18"/>
              </w:rPr>
              <w:t xml:space="preserve"> Outorgado</w:t>
            </w:r>
            <w:r>
              <w:rPr>
                <w:rFonts w:ascii="Arial" w:hAnsi="Arial" w:cs="Arial"/>
                <w:sz w:val="18"/>
                <w:szCs w:val="18"/>
              </w:rPr>
              <w:t xml:space="preserve"> do Plano de Benefícios</w:t>
            </w:r>
          </w:p>
          <w:p w14:paraId="21286E4D" w14:textId="77777777" w:rsidR="00AB0159" w:rsidRDefault="00AB0159" w:rsidP="00AB0159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286E56" w14:textId="77777777" w:rsidR="00D0084F" w:rsidRPr="003D24AA" w:rsidRDefault="00D0084F" w:rsidP="0049781A">
            <w:pPr>
              <w:ind w:firstLine="655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286E58" w14:textId="77777777" w:rsidR="00435A04" w:rsidRDefault="00435A04" w:rsidP="00435A04">
      <w:pPr>
        <w:spacing w:before="40"/>
        <w:ind w:left="-993"/>
        <w:rPr>
          <w:rFonts w:ascii="Arial" w:hAnsi="Arial" w:cs="Arial"/>
          <w:sz w:val="18"/>
          <w:szCs w:val="18"/>
        </w:rPr>
      </w:pPr>
      <w:r w:rsidRPr="003D24AA">
        <w:rPr>
          <w:rFonts w:ascii="Arial" w:hAnsi="Arial" w:cs="Arial"/>
          <w:sz w:val="18"/>
          <w:szCs w:val="18"/>
        </w:rPr>
        <w:t xml:space="preserve">1ª via </w:t>
      </w:r>
      <w:proofErr w:type="gramStart"/>
      <w:r w:rsidR="00CE23F2">
        <w:rPr>
          <w:rFonts w:ascii="Arial" w:hAnsi="Arial" w:cs="Arial"/>
          <w:sz w:val="18"/>
          <w:szCs w:val="18"/>
        </w:rPr>
        <w:t>MultiBRA</w:t>
      </w:r>
      <w:proofErr w:type="gramEnd"/>
      <w:r w:rsidRPr="003D24AA">
        <w:rPr>
          <w:rFonts w:ascii="Arial" w:hAnsi="Arial" w:cs="Arial"/>
          <w:sz w:val="18"/>
          <w:szCs w:val="18"/>
        </w:rPr>
        <w:t xml:space="preserve"> / 2ª via </w:t>
      </w:r>
      <w:r w:rsidR="00AB0159">
        <w:rPr>
          <w:rFonts w:ascii="Arial" w:hAnsi="Arial" w:cs="Arial"/>
          <w:sz w:val="18"/>
          <w:szCs w:val="18"/>
        </w:rPr>
        <w:t>Instituidor</w:t>
      </w:r>
      <w:r w:rsidRPr="003D24AA">
        <w:rPr>
          <w:rFonts w:ascii="Arial" w:hAnsi="Arial" w:cs="Arial"/>
          <w:sz w:val="18"/>
          <w:szCs w:val="18"/>
        </w:rPr>
        <w:t xml:space="preserve"> / 3º via Participante</w:t>
      </w:r>
    </w:p>
    <w:sectPr w:rsidR="00435A04" w:rsidSect="00C8741D">
      <w:headerReference w:type="default" r:id="rId14"/>
      <w:footerReference w:type="default" r:id="rId15"/>
      <w:pgSz w:w="11906" w:h="16838"/>
      <w:pgMar w:top="822" w:right="1134" w:bottom="567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86E5F" w14:textId="77777777" w:rsidR="00256AF9" w:rsidRDefault="00256AF9" w:rsidP="00FF0E35">
      <w:r>
        <w:separator/>
      </w:r>
    </w:p>
  </w:endnote>
  <w:endnote w:type="continuationSeparator" w:id="0">
    <w:p w14:paraId="21286E60" w14:textId="77777777" w:rsidR="00256AF9" w:rsidRDefault="00256AF9" w:rsidP="00FF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9387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279303528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58826907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id w:val="6957411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-136998560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1286E63" w14:textId="1B619B44" w:rsidR="002936C8" w:rsidRDefault="002936C8" w:rsidP="002936C8">
                            <w:pPr>
                              <w:pStyle w:val="Rodap"/>
                              <w:jc w:val="right"/>
                            </w:pPr>
                            <w:r>
                              <w:t>Alteração de Contribuição – Modelo j</w:t>
                            </w:r>
                            <w:r w:rsidR="005834E8">
                              <w:t>ul/</w:t>
                            </w:r>
                            <w:r>
                              <w:t>1</w:t>
                            </w:r>
                            <w:r w:rsidR="005834E8">
                              <w:t>9</w:t>
                            </w:r>
                          </w:p>
                        </w:sdtContent>
                      </w:sdt>
                    </w:sdtContent>
                  </w:sdt>
                  <w:p w14:paraId="21286E64" w14:textId="77777777" w:rsidR="00803C8B" w:rsidRDefault="002936C8" w:rsidP="00D0084F">
                    <w:pPr>
                      <w:pStyle w:val="Rodap"/>
                      <w:jc w:val="right"/>
                    </w:pPr>
                    <w:r>
                      <w:t xml:space="preserve"> Página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D96CD1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t xml:space="preserve"> de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D96CD1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86E5D" w14:textId="77777777" w:rsidR="00256AF9" w:rsidRDefault="00256AF9" w:rsidP="00FF0E35">
      <w:r>
        <w:separator/>
      </w:r>
    </w:p>
  </w:footnote>
  <w:footnote w:type="continuationSeparator" w:id="0">
    <w:p w14:paraId="21286E5E" w14:textId="77777777" w:rsidR="00256AF9" w:rsidRDefault="00256AF9" w:rsidP="00FF0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86E61" w14:textId="77777777" w:rsidR="00513473" w:rsidRPr="00197401" w:rsidRDefault="00513473" w:rsidP="00513473">
    <w:pPr>
      <w:pStyle w:val="Cabealho"/>
      <w:spacing w:after="120"/>
      <w:jc w:val="center"/>
      <w:rPr>
        <w:rFonts w:ascii="Calibri" w:hAnsi="Calibri" w:cs="Calibri"/>
        <w:b/>
        <w:bCs/>
        <w:sz w:val="28"/>
        <w:szCs w:val="24"/>
        <w:lang w:val="pt-BR"/>
      </w:rPr>
    </w:pPr>
    <w:r w:rsidRPr="00F41AB9">
      <w:rPr>
        <w:rFonts w:ascii="Calibri" w:hAnsi="Calibri" w:cs="Calibri"/>
        <w:b/>
        <w:bCs/>
        <w:sz w:val="28"/>
        <w:szCs w:val="24"/>
        <w:lang w:val="pt-BR"/>
      </w:rPr>
      <w:t>MULTIBRA INSTITUIDOR – FUNDO MÚLTIPLO</w:t>
    </w:r>
  </w:p>
  <w:p w14:paraId="21286E62" w14:textId="77777777" w:rsidR="00607EE5" w:rsidRPr="00513473" w:rsidRDefault="00607EE5" w:rsidP="0051347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0B7"/>
    <w:multiLevelType w:val="hybridMultilevel"/>
    <w:tmpl w:val="09B60ED2"/>
    <w:lvl w:ilvl="0" w:tplc="04160017">
      <w:start w:val="1"/>
      <w:numFmt w:val="lowerLetter"/>
      <w:lvlText w:val="%1)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8CE067C"/>
    <w:multiLevelType w:val="hybridMultilevel"/>
    <w:tmpl w:val="E062C802"/>
    <w:lvl w:ilvl="0" w:tplc="0416000F">
      <w:start w:val="1"/>
      <w:numFmt w:val="decimal"/>
      <w:lvlText w:val="%1."/>
      <w:lvlJc w:val="left"/>
      <w:pPr>
        <w:ind w:left="810" w:hanging="360"/>
      </w:p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150442F"/>
    <w:multiLevelType w:val="hybridMultilevel"/>
    <w:tmpl w:val="27CC24B0"/>
    <w:lvl w:ilvl="0" w:tplc="F8FA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14721"/>
    <w:multiLevelType w:val="hybridMultilevel"/>
    <w:tmpl w:val="03E25FF2"/>
    <w:lvl w:ilvl="0" w:tplc="0416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">
    <w:nsid w:val="69D6070F"/>
    <w:multiLevelType w:val="hybridMultilevel"/>
    <w:tmpl w:val="9AC88E2E"/>
    <w:lvl w:ilvl="0" w:tplc="EA2EAF18">
      <w:start w:val="1"/>
      <w:numFmt w:val="upperRoman"/>
      <w:lvlText w:val="%1."/>
      <w:lvlJc w:val="right"/>
      <w:pPr>
        <w:ind w:left="720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54A02"/>
    <w:multiLevelType w:val="hybridMultilevel"/>
    <w:tmpl w:val="FAA42476"/>
    <w:lvl w:ilvl="0" w:tplc="0416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6">
    <w:nsid w:val="7B7169FA"/>
    <w:multiLevelType w:val="hybridMultilevel"/>
    <w:tmpl w:val="C8A6276E"/>
    <w:lvl w:ilvl="0" w:tplc="EA5438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7mVggVD4tM8DkP+FDBctClqVDg=" w:salt="tyqouAmbjYUxAW5pAL//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3C"/>
    <w:rsid w:val="00033543"/>
    <w:rsid w:val="00057B28"/>
    <w:rsid w:val="00063DFC"/>
    <w:rsid w:val="000A1D11"/>
    <w:rsid w:val="000A4A8D"/>
    <w:rsid w:val="000B5DD4"/>
    <w:rsid w:val="00102D90"/>
    <w:rsid w:val="0013109D"/>
    <w:rsid w:val="0014380B"/>
    <w:rsid w:val="00144964"/>
    <w:rsid w:val="00157253"/>
    <w:rsid w:val="001855E8"/>
    <w:rsid w:val="001B1522"/>
    <w:rsid w:val="001B6B31"/>
    <w:rsid w:val="001B7314"/>
    <w:rsid w:val="001D47E8"/>
    <w:rsid w:val="001F38DE"/>
    <w:rsid w:val="00227E6C"/>
    <w:rsid w:val="00231460"/>
    <w:rsid w:val="002419AD"/>
    <w:rsid w:val="0025074E"/>
    <w:rsid w:val="00250B72"/>
    <w:rsid w:val="00254531"/>
    <w:rsid w:val="00256AF9"/>
    <w:rsid w:val="0028302F"/>
    <w:rsid w:val="002936C8"/>
    <w:rsid w:val="002A7DE2"/>
    <w:rsid w:val="002B1600"/>
    <w:rsid w:val="002E04ED"/>
    <w:rsid w:val="0036417F"/>
    <w:rsid w:val="0038546B"/>
    <w:rsid w:val="0038648D"/>
    <w:rsid w:val="003A582E"/>
    <w:rsid w:val="003B4214"/>
    <w:rsid w:val="003D24AA"/>
    <w:rsid w:val="004311EE"/>
    <w:rsid w:val="00435A04"/>
    <w:rsid w:val="00444D4C"/>
    <w:rsid w:val="00453E2F"/>
    <w:rsid w:val="00463D05"/>
    <w:rsid w:val="0047239A"/>
    <w:rsid w:val="0047687A"/>
    <w:rsid w:val="00476AD3"/>
    <w:rsid w:val="00480E6D"/>
    <w:rsid w:val="0048230E"/>
    <w:rsid w:val="0049781A"/>
    <w:rsid w:val="004A126A"/>
    <w:rsid w:val="004B0132"/>
    <w:rsid w:val="004D2B7A"/>
    <w:rsid w:val="00502570"/>
    <w:rsid w:val="00513473"/>
    <w:rsid w:val="00514A9A"/>
    <w:rsid w:val="00521612"/>
    <w:rsid w:val="00536A3D"/>
    <w:rsid w:val="005648E2"/>
    <w:rsid w:val="005823F9"/>
    <w:rsid w:val="005834E8"/>
    <w:rsid w:val="005A21C8"/>
    <w:rsid w:val="005B5AB8"/>
    <w:rsid w:val="005B7BAF"/>
    <w:rsid w:val="005D2027"/>
    <w:rsid w:val="005F7AAD"/>
    <w:rsid w:val="00607EE5"/>
    <w:rsid w:val="006176AE"/>
    <w:rsid w:val="00662FA1"/>
    <w:rsid w:val="006704A5"/>
    <w:rsid w:val="006866BC"/>
    <w:rsid w:val="006D101E"/>
    <w:rsid w:val="006D2135"/>
    <w:rsid w:val="006D2175"/>
    <w:rsid w:val="007124D4"/>
    <w:rsid w:val="00714AA8"/>
    <w:rsid w:val="00723AFB"/>
    <w:rsid w:val="00755406"/>
    <w:rsid w:val="007760EE"/>
    <w:rsid w:val="007A535C"/>
    <w:rsid w:val="007B5141"/>
    <w:rsid w:val="007C2CE8"/>
    <w:rsid w:val="007D4268"/>
    <w:rsid w:val="007E244F"/>
    <w:rsid w:val="007F66BB"/>
    <w:rsid w:val="00803C8B"/>
    <w:rsid w:val="00810DD5"/>
    <w:rsid w:val="00822D32"/>
    <w:rsid w:val="008476BE"/>
    <w:rsid w:val="00867BFA"/>
    <w:rsid w:val="008805C1"/>
    <w:rsid w:val="008812AF"/>
    <w:rsid w:val="0088354C"/>
    <w:rsid w:val="008924D1"/>
    <w:rsid w:val="008A7864"/>
    <w:rsid w:val="008C0BC7"/>
    <w:rsid w:val="008C1763"/>
    <w:rsid w:val="008C3A17"/>
    <w:rsid w:val="008C5F01"/>
    <w:rsid w:val="008D0F89"/>
    <w:rsid w:val="008E1D15"/>
    <w:rsid w:val="008E4D6E"/>
    <w:rsid w:val="008F1C84"/>
    <w:rsid w:val="00915FFE"/>
    <w:rsid w:val="0093384B"/>
    <w:rsid w:val="009343CC"/>
    <w:rsid w:val="00940394"/>
    <w:rsid w:val="00953C3C"/>
    <w:rsid w:val="00963DDD"/>
    <w:rsid w:val="009733A6"/>
    <w:rsid w:val="009744CA"/>
    <w:rsid w:val="00974AA4"/>
    <w:rsid w:val="00975FA2"/>
    <w:rsid w:val="009961BC"/>
    <w:rsid w:val="009A57A0"/>
    <w:rsid w:val="009C00ED"/>
    <w:rsid w:val="009C7651"/>
    <w:rsid w:val="009C7914"/>
    <w:rsid w:val="009E609B"/>
    <w:rsid w:val="00A175CB"/>
    <w:rsid w:val="00A737EF"/>
    <w:rsid w:val="00A96432"/>
    <w:rsid w:val="00AA3600"/>
    <w:rsid w:val="00AB0159"/>
    <w:rsid w:val="00AB3BC5"/>
    <w:rsid w:val="00AC6A1A"/>
    <w:rsid w:val="00AD0065"/>
    <w:rsid w:val="00AE652D"/>
    <w:rsid w:val="00B3484B"/>
    <w:rsid w:val="00B56A82"/>
    <w:rsid w:val="00B62356"/>
    <w:rsid w:val="00BA0F1B"/>
    <w:rsid w:val="00BC28F1"/>
    <w:rsid w:val="00C040D9"/>
    <w:rsid w:val="00C338E1"/>
    <w:rsid w:val="00C46EFD"/>
    <w:rsid w:val="00C63E0F"/>
    <w:rsid w:val="00C67A1E"/>
    <w:rsid w:val="00C738DB"/>
    <w:rsid w:val="00C8741D"/>
    <w:rsid w:val="00C9158E"/>
    <w:rsid w:val="00CE23F2"/>
    <w:rsid w:val="00CE5F6F"/>
    <w:rsid w:val="00D0084F"/>
    <w:rsid w:val="00D01DD1"/>
    <w:rsid w:val="00D05A9C"/>
    <w:rsid w:val="00D13A2D"/>
    <w:rsid w:val="00D224C4"/>
    <w:rsid w:val="00D8111B"/>
    <w:rsid w:val="00D82F5B"/>
    <w:rsid w:val="00D908BF"/>
    <w:rsid w:val="00D91809"/>
    <w:rsid w:val="00D96CD1"/>
    <w:rsid w:val="00DB3354"/>
    <w:rsid w:val="00DB7254"/>
    <w:rsid w:val="00DC05DB"/>
    <w:rsid w:val="00DC6995"/>
    <w:rsid w:val="00DE0796"/>
    <w:rsid w:val="00DF302E"/>
    <w:rsid w:val="00DF5A4D"/>
    <w:rsid w:val="00DF7B4E"/>
    <w:rsid w:val="00E1072A"/>
    <w:rsid w:val="00E22893"/>
    <w:rsid w:val="00E46921"/>
    <w:rsid w:val="00EA3118"/>
    <w:rsid w:val="00F34D0B"/>
    <w:rsid w:val="00F41AB9"/>
    <w:rsid w:val="00F45BAF"/>
    <w:rsid w:val="00F52010"/>
    <w:rsid w:val="00F84B54"/>
    <w:rsid w:val="00FB6A6E"/>
    <w:rsid w:val="00FE6C7F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86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8">
    <w:name w:val="heading 8"/>
    <w:basedOn w:val="Normal"/>
    <w:next w:val="Normal"/>
    <w:qFormat/>
    <w:rsid w:val="00F34D0B"/>
    <w:pPr>
      <w:keepNext/>
      <w:tabs>
        <w:tab w:val="left" w:pos="720"/>
      </w:tabs>
      <w:ind w:left="709" w:firstLine="11"/>
      <w:jc w:val="both"/>
      <w:outlineLvl w:val="7"/>
    </w:pPr>
    <w:rPr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2Auto">
    <w:name w:val="Style normal2 + Auto"/>
    <w:basedOn w:val="Normal"/>
    <w:pPr>
      <w:tabs>
        <w:tab w:val="left" w:pos="1872"/>
      </w:tabs>
      <w:spacing w:after="240"/>
      <w:ind w:left="1872" w:hanging="720"/>
    </w:pPr>
    <w:rPr>
      <w:rFonts w:ascii="Arial" w:hAnsi="Arial"/>
      <w:sz w:val="23"/>
    </w:rPr>
  </w:style>
  <w:style w:type="paragraph" w:styleId="Sumrio2">
    <w:name w:val="toc 2"/>
    <w:basedOn w:val="Normal"/>
    <w:next w:val="Normal"/>
    <w:autoRedefine/>
    <w:semiHidden/>
    <w:rsid w:val="00063DFC"/>
    <w:pPr>
      <w:spacing w:after="120"/>
      <w:ind w:left="1440"/>
    </w:pPr>
    <w:rPr>
      <w:rFonts w:ascii="Arial" w:hAnsi="Arial"/>
      <w:bCs/>
      <w:sz w:val="24"/>
      <w:szCs w:val="24"/>
    </w:rPr>
  </w:style>
  <w:style w:type="paragraph" w:styleId="Rodap">
    <w:name w:val="footer"/>
    <w:basedOn w:val="Normal"/>
    <w:link w:val="RodapChar"/>
    <w:uiPriority w:val="99"/>
    <w:rsid w:val="00FF0E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F0E35"/>
    <w:rPr>
      <w:lang w:val="en-AU" w:eastAsia="en-US"/>
    </w:rPr>
  </w:style>
  <w:style w:type="paragraph" w:styleId="Textodebalo">
    <w:name w:val="Balloon Text"/>
    <w:basedOn w:val="Normal"/>
    <w:link w:val="TextodebaloChar"/>
    <w:rsid w:val="00DB72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B7254"/>
    <w:rPr>
      <w:rFonts w:ascii="Tahoma" w:hAnsi="Tahoma" w:cs="Tahoma"/>
      <w:sz w:val="16"/>
      <w:szCs w:val="16"/>
      <w:lang w:val="en-AU" w:eastAsia="en-US"/>
    </w:rPr>
  </w:style>
  <w:style w:type="paragraph" w:customStyle="1" w:styleId="Parag1CharChar">
    <w:name w:val="Parag1 Char Char"/>
    <w:basedOn w:val="Normal"/>
    <w:link w:val="Parag1CharCharChar"/>
    <w:rsid w:val="008C5F01"/>
    <w:pPr>
      <w:tabs>
        <w:tab w:val="left" w:pos="1008"/>
      </w:tabs>
      <w:spacing w:after="240"/>
      <w:ind w:left="1008" w:hanging="1008"/>
    </w:pPr>
    <w:rPr>
      <w:rFonts w:ascii="Arial" w:hAnsi="Arial"/>
      <w:sz w:val="23"/>
    </w:rPr>
  </w:style>
  <w:style w:type="character" w:customStyle="1" w:styleId="Parag1CharCharChar">
    <w:name w:val="Parag1 Char Char Char"/>
    <w:link w:val="Parag1CharChar"/>
    <w:rsid w:val="008C5F01"/>
    <w:rPr>
      <w:rFonts w:ascii="Arial" w:hAnsi="Arial"/>
      <w:sz w:val="23"/>
      <w:lang w:eastAsia="en-US"/>
    </w:rPr>
  </w:style>
  <w:style w:type="paragraph" w:styleId="PargrafodaLista">
    <w:name w:val="List Paragraph"/>
    <w:basedOn w:val="Normal"/>
    <w:uiPriority w:val="34"/>
    <w:qFormat/>
    <w:rsid w:val="008C5F01"/>
    <w:pPr>
      <w:ind w:left="720"/>
      <w:contextualSpacing/>
    </w:pPr>
    <w:rPr>
      <w:sz w:val="24"/>
      <w:szCs w:val="24"/>
    </w:rPr>
  </w:style>
  <w:style w:type="paragraph" w:customStyle="1" w:styleId="DefaultParagraphFont1">
    <w:name w:val="Default Paragraph Font1"/>
    <w:next w:val="Normal"/>
    <w:rsid w:val="008C5F01"/>
    <w:rPr>
      <w:lang w:eastAsia="en-US"/>
    </w:rPr>
  </w:style>
  <w:style w:type="paragraph" w:styleId="Corpodetexto2">
    <w:name w:val="Body Text 2"/>
    <w:basedOn w:val="Normal"/>
    <w:link w:val="Corpodetexto2Char"/>
    <w:rsid w:val="008C5F01"/>
    <w:pPr>
      <w:jc w:val="center"/>
    </w:pPr>
    <w:rPr>
      <w:sz w:val="14"/>
    </w:rPr>
  </w:style>
  <w:style w:type="character" w:customStyle="1" w:styleId="Corpodetexto2Char">
    <w:name w:val="Corpo de texto 2 Char"/>
    <w:basedOn w:val="Fontepargpadro"/>
    <w:link w:val="Corpodetexto2"/>
    <w:rsid w:val="008C5F01"/>
    <w:rPr>
      <w:sz w:val="14"/>
      <w:lang w:eastAsia="en-US"/>
    </w:rPr>
  </w:style>
  <w:style w:type="paragraph" w:styleId="Corpodetexto">
    <w:name w:val="Body Text"/>
    <w:basedOn w:val="Normal"/>
    <w:link w:val="CorpodetextoChar"/>
    <w:rsid w:val="008C5F01"/>
    <w:pPr>
      <w:jc w:val="center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C5F01"/>
    <w:rPr>
      <w:szCs w:val="24"/>
      <w:lang w:eastAsia="en-US"/>
    </w:rPr>
  </w:style>
  <w:style w:type="paragraph" w:customStyle="1" w:styleId="normal2">
    <w:name w:val="normal2"/>
    <w:basedOn w:val="Normal"/>
    <w:rsid w:val="0025074E"/>
    <w:pPr>
      <w:spacing w:before="40" w:after="120"/>
      <w:ind w:left="2592" w:hanging="432"/>
    </w:pPr>
    <w:rPr>
      <w:rFonts w:ascii="Zurich Cn BT" w:hAnsi="Zurich Cn BT"/>
      <w:sz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8">
    <w:name w:val="heading 8"/>
    <w:basedOn w:val="Normal"/>
    <w:next w:val="Normal"/>
    <w:qFormat/>
    <w:rsid w:val="00F34D0B"/>
    <w:pPr>
      <w:keepNext/>
      <w:tabs>
        <w:tab w:val="left" w:pos="720"/>
      </w:tabs>
      <w:ind w:left="709" w:firstLine="11"/>
      <w:jc w:val="both"/>
      <w:outlineLvl w:val="7"/>
    </w:pPr>
    <w:rPr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2Auto">
    <w:name w:val="Style normal2 + Auto"/>
    <w:basedOn w:val="Normal"/>
    <w:pPr>
      <w:tabs>
        <w:tab w:val="left" w:pos="1872"/>
      </w:tabs>
      <w:spacing w:after="240"/>
      <w:ind w:left="1872" w:hanging="720"/>
    </w:pPr>
    <w:rPr>
      <w:rFonts w:ascii="Arial" w:hAnsi="Arial"/>
      <w:sz w:val="23"/>
    </w:rPr>
  </w:style>
  <w:style w:type="paragraph" w:styleId="Sumrio2">
    <w:name w:val="toc 2"/>
    <w:basedOn w:val="Normal"/>
    <w:next w:val="Normal"/>
    <w:autoRedefine/>
    <w:semiHidden/>
    <w:rsid w:val="00063DFC"/>
    <w:pPr>
      <w:spacing w:after="120"/>
      <w:ind w:left="1440"/>
    </w:pPr>
    <w:rPr>
      <w:rFonts w:ascii="Arial" w:hAnsi="Arial"/>
      <w:bCs/>
      <w:sz w:val="24"/>
      <w:szCs w:val="24"/>
    </w:rPr>
  </w:style>
  <w:style w:type="paragraph" w:styleId="Rodap">
    <w:name w:val="footer"/>
    <w:basedOn w:val="Normal"/>
    <w:link w:val="RodapChar"/>
    <w:uiPriority w:val="99"/>
    <w:rsid w:val="00FF0E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F0E35"/>
    <w:rPr>
      <w:lang w:val="en-AU" w:eastAsia="en-US"/>
    </w:rPr>
  </w:style>
  <w:style w:type="paragraph" w:styleId="Textodebalo">
    <w:name w:val="Balloon Text"/>
    <w:basedOn w:val="Normal"/>
    <w:link w:val="TextodebaloChar"/>
    <w:rsid w:val="00DB72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B7254"/>
    <w:rPr>
      <w:rFonts w:ascii="Tahoma" w:hAnsi="Tahoma" w:cs="Tahoma"/>
      <w:sz w:val="16"/>
      <w:szCs w:val="16"/>
      <w:lang w:val="en-AU" w:eastAsia="en-US"/>
    </w:rPr>
  </w:style>
  <w:style w:type="paragraph" w:customStyle="1" w:styleId="Parag1CharChar">
    <w:name w:val="Parag1 Char Char"/>
    <w:basedOn w:val="Normal"/>
    <w:link w:val="Parag1CharCharChar"/>
    <w:rsid w:val="008C5F01"/>
    <w:pPr>
      <w:tabs>
        <w:tab w:val="left" w:pos="1008"/>
      </w:tabs>
      <w:spacing w:after="240"/>
      <w:ind w:left="1008" w:hanging="1008"/>
    </w:pPr>
    <w:rPr>
      <w:rFonts w:ascii="Arial" w:hAnsi="Arial"/>
      <w:sz w:val="23"/>
    </w:rPr>
  </w:style>
  <w:style w:type="character" w:customStyle="1" w:styleId="Parag1CharCharChar">
    <w:name w:val="Parag1 Char Char Char"/>
    <w:link w:val="Parag1CharChar"/>
    <w:rsid w:val="008C5F01"/>
    <w:rPr>
      <w:rFonts w:ascii="Arial" w:hAnsi="Arial"/>
      <w:sz w:val="23"/>
      <w:lang w:eastAsia="en-US"/>
    </w:rPr>
  </w:style>
  <w:style w:type="paragraph" w:styleId="PargrafodaLista">
    <w:name w:val="List Paragraph"/>
    <w:basedOn w:val="Normal"/>
    <w:uiPriority w:val="34"/>
    <w:qFormat/>
    <w:rsid w:val="008C5F01"/>
    <w:pPr>
      <w:ind w:left="720"/>
      <w:contextualSpacing/>
    </w:pPr>
    <w:rPr>
      <w:sz w:val="24"/>
      <w:szCs w:val="24"/>
    </w:rPr>
  </w:style>
  <w:style w:type="paragraph" w:customStyle="1" w:styleId="DefaultParagraphFont1">
    <w:name w:val="Default Paragraph Font1"/>
    <w:next w:val="Normal"/>
    <w:rsid w:val="008C5F01"/>
    <w:rPr>
      <w:lang w:eastAsia="en-US"/>
    </w:rPr>
  </w:style>
  <w:style w:type="paragraph" w:styleId="Corpodetexto2">
    <w:name w:val="Body Text 2"/>
    <w:basedOn w:val="Normal"/>
    <w:link w:val="Corpodetexto2Char"/>
    <w:rsid w:val="008C5F01"/>
    <w:pPr>
      <w:jc w:val="center"/>
    </w:pPr>
    <w:rPr>
      <w:sz w:val="14"/>
    </w:rPr>
  </w:style>
  <w:style w:type="character" w:customStyle="1" w:styleId="Corpodetexto2Char">
    <w:name w:val="Corpo de texto 2 Char"/>
    <w:basedOn w:val="Fontepargpadro"/>
    <w:link w:val="Corpodetexto2"/>
    <w:rsid w:val="008C5F01"/>
    <w:rPr>
      <w:sz w:val="14"/>
      <w:lang w:eastAsia="en-US"/>
    </w:rPr>
  </w:style>
  <w:style w:type="paragraph" w:styleId="Corpodetexto">
    <w:name w:val="Body Text"/>
    <w:basedOn w:val="Normal"/>
    <w:link w:val="CorpodetextoChar"/>
    <w:rsid w:val="008C5F01"/>
    <w:pPr>
      <w:jc w:val="center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C5F01"/>
    <w:rPr>
      <w:szCs w:val="24"/>
      <w:lang w:eastAsia="en-US"/>
    </w:rPr>
  </w:style>
  <w:style w:type="paragraph" w:customStyle="1" w:styleId="normal2">
    <w:name w:val="normal2"/>
    <w:basedOn w:val="Normal"/>
    <w:rsid w:val="0025074E"/>
    <w:pPr>
      <w:spacing w:before="40" w:after="120"/>
      <w:ind w:left="2592" w:hanging="432"/>
    </w:pPr>
    <w:rPr>
      <w:rFonts w:ascii="Zurich Cn BT" w:hAnsi="Zurich Cn BT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B0F1F2DAE40F4AADF2E56907A5489A" ma:contentTypeVersion="1" ma:contentTypeDescription="Crie um novo documento." ma:contentTypeScope="" ma:versionID="f6c47a6449558ea8f3e78d0f0e1f0d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8B094-3261-4D68-A550-B0652A911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2A0C75-D266-49C5-BA0E-A6A2A26F3829}">
  <ds:schemaRefs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101BB21-5159-4028-B95E-24BE7BC2EA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4D7C6D-7C78-4C04-84A3-C2EB4DE4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andre.g.haddad@hsbc.com.br</dc:creator>
  <cp:keywords>NOT-APPL</cp:keywords>
  <dc:description>NOT-APPL</dc:description>
  <cp:lastModifiedBy>Pollyana Sobenko Martins</cp:lastModifiedBy>
  <cp:revision>13</cp:revision>
  <dcterms:created xsi:type="dcterms:W3CDTF">2018-10-23T17:35:00Z</dcterms:created>
  <dcterms:modified xsi:type="dcterms:W3CDTF">2019-07-16T19:57:00Z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  <property fmtid="{D5CDD505-2E9C-101B-9397-08002B2CF9AE}" pid="6" name="ContentTypeId">
    <vt:lpwstr>0x010100BEB0F1F2DAE40F4AADF2E56907A5489A</vt:lpwstr>
  </property>
</Properties>
</file>